
<file path=[Content_Types].xml><?xml version="1.0" encoding="utf-8"?>
<Types xmlns="http://schemas.openxmlformats.org/package/2006/content-types">
  <Default Extension="jpeg" ContentType="image/jpe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auto" w:line="259" w:before="0" w:after="82"/>
        <w:ind w:left="0" w:hanging="0"/>
        <w:rPr>
          <w:color w:val="000000"/>
          <w:position w:val="0"/>
          <w:sz w:val="24"/>
          <w:szCs w:val="24"/>
          <w:rFonts w:ascii="NanumGothic" w:eastAsia="NanumGothic" w:hAnsi="NanumGothic" w:hint="default"/>
        </w:rPr>
        <w:wordWrap w:val="off"/>
      </w:pPr>
      <w:r>
        <w:rPr>
          <w:color w:val="000000"/>
          <w:position w:val="0"/>
          <w:sz w:val="20"/>
          <w:szCs w:val="20"/>
          <w:rFonts w:ascii="NanumGothic" w:eastAsia="NanumGothic" w:hAnsi="NanumGothic" w:hint="default"/>
        </w:rPr>
        <w:t>北京之春心得</w:t>
      </w:r>
    </w:p>
    <w:p>
      <w:pPr>
        <w:numPr>
          <w:ilvl w:val="0"/>
          <w:numId w:val="0"/>
        </w:numPr>
        <w:jc w:val="both"/>
        <w:spacing w:lineRule="auto" w:line="259" w:before="82" w:after="82"/>
        <w:ind w:left="0" w:hanging="0"/>
        <w:rPr>
          <w:color w:val="000000"/>
          <w:position w:val="0"/>
          <w:sz w:val="24"/>
          <w:szCs w:val="24"/>
          <w:rFonts w:ascii="NanumGothic" w:eastAsia="NanumGothic" w:hAnsi="NanumGothic" w:hint="default"/>
        </w:rPr>
        <w:wordWrap w:val="off"/>
      </w:pPr>
      <w:r>
        <w:rPr>
          <w:color w:val="000000"/>
          <w:position w:val="0"/>
          <w:sz w:val="20"/>
          <w:szCs w:val="20"/>
          <w:rFonts w:ascii="NanumGothic" w:eastAsia="NanumGothic" w:hAnsi="NanumGothic" w:hint="default"/>
        </w:rPr>
        <w:t xml:space="preserve">徐祥慈 義文一 404150615</w:t>
      </w:r>
    </w:p>
    <w:p>
      <w:pPr>
        <w:numPr>
          <w:ilvl w:val="0"/>
          <w:numId w:val="0"/>
        </w:numPr>
        <w:jc w:val="both"/>
        <w:spacing w:lineRule="auto" w:line="259" w:before="82" w:after="82"/>
        <w:ind w:left="0" w:hanging="0"/>
        <w:rPr>
          <w:color w:val="000000"/>
          <w:position w:val="0"/>
          <w:sz w:val="24"/>
          <w:szCs w:val="24"/>
          <w:rFonts w:ascii="NanumGothic" w:eastAsia="NanumGothic" w:hAnsi="NanumGothic" w:hint="default"/>
        </w:rPr>
        <w:wordWrap w:val="off"/>
      </w:pPr>
      <w:r>
        <w:rPr>
          <w:color w:val="000000"/>
          <w:position w:val="0"/>
          <w:sz w:val="20"/>
          <w:szCs w:val="20"/>
          <w:rFonts w:ascii="NanumGothic" w:eastAsia="NanumGothic" w:hAnsi="NanumGothic" w:hint="default"/>
        </w:rPr>
        <w:t>我覺得在這次的北京之春我體驗到了許多。看到北外的學生努力認真學習的態度，感受到學校那濃厚的</w:t>
      </w:r>
      <w:r>
        <w:rPr>
          <w:color w:val="000000"/>
          <w:position w:val="0"/>
          <w:sz w:val="20"/>
          <w:szCs w:val="20"/>
          <w:rFonts w:ascii="NanumGothic" w:eastAsia="NanumGothic" w:hAnsi="NanumGothic" w:hint="default"/>
        </w:rPr>
        <w:t>讀書風氣，也和學伴們結交了深厚的友情。以前常聽聞中國的學生是多麼拼，這次在北外上課我終於親</w:t>
      </w:r>
      <w:r>
        <w:rPr>
          <w:color w:val="000000"/>
          <w:position w:val="0"/>
          <w:sz w:val="20"/>
          <w:szCs w:val="20"/>
          <w:rFonts w:ascii="NanumGothic" w:eastAsia="NanumGothic" w:hAnsi="NanumGothic" w:hint="default"/>
        </w:rPr>
        <w:t>身體驗與見識到了，真是令人難以忘懷。去完這次的旅行，我覺得不但玩的很開心，也在玩樂和結交朋</w:t>
      </w:r>
      <w:r>
        <w:rPr>
          <w:color w:val="000000"/>
          <w:position w:val="0"/>
          <w:sz w:val="20"/>
          <w:szCs w:val="20"/>
          <w:rFonts w:ascii="NanumGothic" w:eastAsia="NanumGothic" w:hAnsi="NanumGothic" w:hint="default"/>
        </w:rPr>
        <w:t>友的同時更加提醒自己要好好認真的學習~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sz w:val="20"/>
        </w:rPr>
        <w:drawing>
          <wp:inline distT="0" distB="0" distL="0" distR="0">
            <wp:extent cx="3048000" cy="2030730"/>
            <wp:effectExtent l="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fImage7817810267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635" cy="2031365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/>
    </w:pPrDefault>
    <w:rPrDefault>
      <w:rPr>
        <w:shd w:val="clear"/>
        <w:sz w:val="20"/>
        <w:szCs w:val="20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0"/>
      <w:szCs w:val="20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0"/>
      <w:szCs w:val="20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fImage78178102670.jpeg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tiffhsu175</dc:creator>
  <cp:lastModifiedBy>tiffhsu175</cp:lastModifiedBy>
</cp:coreProperties>
</file>